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88927" w14:textId="77777777" w:rsidR="00846DB8" w:rsidRPr="00D10A82" w:rsidRDefault="00881984" w:rsidP="00932E39">
      <w:pPr>
        <w:pStyle w:val="Heading1"/>
        <w:bidi/>
        <w:spacing w:before="2520" w:after="0" w:line="240" w:lineRule="auto"/>
        <w:rPr>
          <w:rFonts w:ascii="Dubai" w:hAnsi="Dubai" w:cs="Dubai"/>
        </w:rPr>
      </w:pPr>
      <w:bookmarkStart w:id="0" w:name="_w3ck8xoaha5l" w:colFirst="0" w:colLast="0"/>
      <w:bookmarkEnd w:id="0"/>
      <w:r w:rsidRPr="00D10A82">
        <w:rPr>
          <w:rFonts w:ascii="Dubai" w:hAnsi="Dubai" w:cs="Dubai" w:hint="cs"/>
          <w:rtl/>
          <w:lang w:val=""/>
        </w:rPr>
        <w:t>گزارش پیشرفت سالانه استراتجی تنوع فرهنگی و زبانی مصوبه 2025: خلاصه</w:t>
      </w:r>
    </w:p>
    <w:p w14:paraId="14428313" w14:textId="77777777" w:rsidR="00846DB8" w:rsidRPr="00D10A82" w:rsidRDefault="00881984" w:rsidP="00932E39">
      <w:pPr>
        <w:pStyle w:val="Heading2"/>
        <w:bidi/>
        <w:spacing w:before="360" w:line="240" w:lineRule="auto"/>
        <w:rPr>
          <w:rFonts w:ascii="Dubai" w:hAnsi="Dubai" w:cs="Dubai"/>
        </w:rPr>
      </w:pPr>
      <w:bookmarkStart w:id="1" w:name="_ulnki0n1ohff" w:colFirst="0" w:colLast="0"/>
      <w:bookmarkEnd w:id="1"/>
      <w:r w:rsidRPr="00D10A82">
        <w:rPr>
          <w:rFonts w:ascii="Dubai" w:hAnsi="Dubai" w:cs="Dubai" w:hint="cs"/>
          <w:rtl/>
          <w:lang w:val=""/>
        </w:rPr>
        <w:t>د باره ازی گزارش</w:t>
      </w:r>
    </w:p>
    <w:p w14:paraId="56AB2493" w14:textId="071041EB" w:rsidR="00846DB8" w:rsidRPr="00D10A82" w:rsidRDefault="00881984" w:rsidP="00932E39">
      <w:pPr>
        <w:bidi/>
        <w:spacing w:after="24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 xml:space="preserve">د تاریخ 30 اپریل 2024، سازمان ملی بیمه معیوبین (NDIA) </w:t>
      </w:r>
      <w:hyperlink r:id="rId10">
        <w:r w:rsidR="00846DB8" w:rsidRPr="00D10A82">
          <w:rPr>
            <w:rFonts w:ascii="Dubai" w:hAnsi="Dubai" w:cs="Dubai" w:hint="cs"/>
            <w:color w:val="0432FF"/>
            <w:u w:val="single"/>
            <w:rtl/>
            <w:lang w:val=""/>
          </w:rPr>
          <w:t>استراتجی تنوع فرهنگی و زبانی مصوبه 2024</w:t>
        </w:r>
        <w:r w:rsidR="00B533DE">
          <w:rPr>
            <w:rFonts w:ascii="Dubai" w:hAnsi="Dubai" w:cs="Dubai" w:hint="cs"/>
            <w:color w:val="0432FF"/>
            <w:u w:val="single"/>
            <w:rtl/>
            <w:lang w:val=""/>
          </w:rPr>
          <w:t xml:space="preserve"> تا </w:t>
        </w:r>
        <w:r w:rsidR="00846DB8" w:rsidRPr="00D10A82">
          <w:rPr>
            <w:rFonts w:ascii="Dubai" w:hAnsi="Dubai" w:cs="Dubai" w:hint="cs"/>
            <w:color w:val="0432FF"/>
            <w:u w:val="single"/>
            <w:rtl/>
            <w:lang w:val=""/>
          </w:rPr>
          <w:t>2028</w:t>
        </w:r>
      </w:hyperlink>
      <w:r w:rsidRPr="00D10A82">
        <w:rPr>
          <w:rFonts w:ascii="Dubai" w:hAnsi="Dubai" w:cs="Dubai" w:hint="cs"/>
          <w:rtl/>
          <w:lang w:val=""/>
        </w:rPr>
        <w:t xml:space="preserve"> ره نشر کد.</w:t>
      </w:r>
    </w:p>
    <w:p w14:paraId="7EA70FD6" w14:textId="77777777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 xml:space="preserve">ای نشریه پیشرفت نتیجای کوتاه-مدت مو ره د ای استراتجی و </w:t>
      </w:r>
      <w:hyperlink r:id="rId11" w:anchor="the-action-plan-2024-2028">
        <w:r w:rsidR="00846DB8" w:rsidRPr="00D10A82">
          <w:rPr>
            <w:rFonts w:ascii="Dubai" w:hAnsi="Dubai" w:cs="Dubai" w:hint="cs"/>
            <w:color w:val="0432FF"/>
            <w:u w:val="single"/>
            <w:rtl/>
            <w:lang w:val=""/>
          </w:rPr>
          <w:t>طرح اقدام</w:t>
        </w:r>
      </w:hyperlink>
      <w:r w:rsidRPr="00D10A82">
        <w:rPr>
          <w:rFonts w:ascii="Dubai" w:hAnsi="Dubai" w:cs="Dubai" w:hint="cs"/>
          <w:rtl/>
          <w:lang w:val=""/>
        </w:rPr>
        <w:t xml:space="preserve"> موره از30 اپریل 2024 تا 30 اپریل 2025 نیشو میدیه.</w:t>
      </w:r>
    </w:p>
    <w:p w14:paraId="6A178F48" w14:textId="7A32858B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گزارش کامل د وبسایت سازمان ملی بیمه معیوبین موجوده.</w:t>
      </w:r>
    </w:p>
    <w:p w14:paraId="24E0B7D1" w14:textId="77777777" w:rsidR="00846DB8" w:rsidRPr="00D10A82" w:rsidRDefault="00881984" w:rsidP="00932E39">
      <w:pPr>
        <w:pStyle w:val="Heading2"/>
        <w:bidi/>
        <w:spacing w:before="360" w:line="240" w:lineRule="auto"/>
        <w:rPr>
          <w:rFonts w:ascii="Dubai" w:hAnsi="Dubai" w:cs="Dubai"/>
        </w:rPr>
      </w:pPr>
      <w:bookmarkStart w:id="2" w:name="_rmo5eaa4lsqo" w:colFirst="0" w:colLast="0"/>
      <w:bookmarkEnd w:id="2"/>
      <w:r w:rsidRPr="00D10A82">
        <w:rPr>
          <w:rFonts w:ascii="Dubai" w:hAnsi="Dubai" w:cs="Dubai" w:hint="cs"/>
          <w:rtl/>
          <w:lang w:val=""/>
        </w:rPr>
        <w:t>استراتیجی CALD (تنوع فرهنگی و زبانی)</w:t>
      </w:r>
    </w:p>
    <w:p w14:paraId="5BF88DAA" w14:textId="7F3A247F" w:rsidR="00846DB8" w:rsidRPr="00D10A82" w:rsidRDefault="00881984" w:rsidP="00932E39">
      <w:pPr>
        <w:bidi/>
        <w:spacing w:after="24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جوامع متنوع فرهنگی و زبانی یک بخش حیاتی از جامعه و شناخت استرالیا استن.</w:t>
      </w:r>
    </w:p>
    <w:p w14:paraId="695F8A32" w14:textId="77777777" w:rsidR="00846DB8" w:rsidRPr="00D10A82" w:rsidRDefault="00881984" w:rsidP="00932E39">
      <w:pPr>
        <w:bidi/>
        <w:spacing w:after="24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مو موفامیم که مردمای معیوب از جوامع متنوع فرهنگی و زبانی د جستجو، دسترسی و استفاده طرح ملی بیمه معیوبین (NDIS) به مشکلات خاصی مواجه موشن.</w:t>
      </w:r>
    </w:p>
    <w:p w14:paraId="11459F65" w14:textId="77777777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ای استراتجی و طرح اقدام تعهد ازمو ره قد همکاری با مردمای معیوب از جوامع متنوع فرهنگی و زبانی بیان مونه. مو می خواییم اوناره کمک کنیم تا به اندازه دیگه مردمایی که معیوبیت دیرن ازی طرح مستفید شونن.</w:t>
      </w:r>
    </w:p>
    <w:p w14:paraId="3700A981" w14:textId="77777777" w:rsidR="00846DB8" w:rsidRPr="00D10A82" w:rsidRDefault="00881984" w:rsidP="00932E39">
      <w:pPr>
        <w:pStyle w:val="Heading3"/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lastRenderedPageBreak/>
        <w:t>هدف ازی استراتجی</w:t>
      </w:r>
    </w:p>
    <w:p w14:paraId="2F737C1A" w14:textId="77777777" w:rsidR="00846DB8" w:rsidRPr="00D10A82" w:rsidRDefault="00881984" w:rsidP="00932E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شرکت و دسترسی به NDIS ره بلده جوامع متنوع فرهنگی و زبانی آسوتر کنه.</w:t>
      </w:r>
    </w:p>
    <w:p w14:paraId="7C6CBACC" w14:textId="77777777" w:rsidR="00846DB8" w:rsidRPr="00D10A82" w:rsidRDefault="00881984" w:rsidP="00932E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طریقه نیشو ددون نیازمندی های شرکت کنندای متنوع فرهنگی و زبانی ره توسط برنامه NDIS خوبتر کنه.</w:t>
      </w:r>
    </w:p>
    <w:p w14:paraId="72471DA4" w14:textId="77777777" w:rsidR="00846DB8" w:rsidRPr="00D10A82" w:rsidRDefault="00881984" w:rsidP="00932E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تجربه شرکت کنندای متنوع فرهنگی و زبانی ره از NDIS خوبتر کنه.</w:t>
      </w:r>
    </w:p>
    <w:p w14:paraId="2D490E3F" w14:textId="77777777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ای استراتجی 6 بخش مهم دیره:</w:t>
      </w:r>
    </w:p>
    <w:p w14:paraId="66B44F7D" w14:textId="77777777" w:rsidR="00846DB8" w:rsidRPr="00D10A82" w:rsidRDefault="00881984" w:rsidP="00932E39">
      <w:pPr>
        <w:pStyle w:val="Heading4"/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زیر ساخت</w:t>
      </w:r>
    </w:p>
    <w:p w14:paraId="2E5A6EFD" w14:textId="77777777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خوبتر کیدون سیستم ها و پروسه های مو بلده حمایت از شرکت کنندای متنوع فرهنگی و زبانی.</w:t>
      </w:r>
    </w:p>
    <w:p w14:paraId="5E60AE0F" w14:textId="77777777" w:rsidR="00846DB8" w:rsidRPr="00D10A82" w:rsidRDefault="00881984" w:rsidP="00932E39">
      <w:pPr>
        <w:pStyle w:val="Heading4"/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توانایی کارمندا</w:t>
      </w:r>
    </w:p>
    <w:p w14:paraId="3E026099" w14:textId="77777777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ارتقای مهارتای کارمندا بلده ازیکه بی تنن به نیازمندی های فرهنگی شرکت کنندا خوبتر رسیدگی کنن.</w:t>
      </w:r>
    </w:p>
    <w:p w14:paraId="7C409DAD" w14:textId="77777777" w:rsidR="00846DB8" w:rsidRPr="00D10A82" w:rsidRDefault="00881984" w:rsidP="00932E39">
      <w:pPr>
        <w:pStyle w:val="Heading4"/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ارتباطای قابل دسترس</w:t>
      </w:r>
    </w:p>
    <w:p w14:paraId="55EDFCB8" w14:textId="77777777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شریک کیدون مالومات به طریقه مورد نظر جوامع متنوع فرهنگی و زبانی.</w:t>
      </w:r>
    </w:p>
    <w:p w14:paraId="2604F6E3" w14:textId="77777777" w:rsidR="00846DB8" w:rsidRPr="00D10A82" w:rsidRDefault="00881984" w:rsidP="00932E39">
      <w:pPr>
        <w:pStyle w:val="Heading4"/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مارکت ها</w:t>
      </w:r>
    </w:p>
    <w:p w14:paraId="2780265A" w14:textId="77777777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کمک به ارائه کنندای NDIS تا خدماتی ارائه کنن تاکه نیازمندی های فرهنگی شرکت کنندای متنوع فرهنگی و زبانی، فامیلا و مراقبت کنندای شی ره برآورده کنن.</w:t>
      </w:r>
    </w:p>
    <w:p w14:paraId="7A4C13E6" w14:textId="77777777" w:rsidR="00846DB8" w:rsidRPr="00D10A82" w:rsidRDefault="00881984" w:rsidP="00932E39">
      <w:pPr>
        <w:pStyle w:val="Heading4"/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مالومات</w:t>
      </w:r>
    </w:p>
    <w:p w14:paraId="53A44A27" w14:textId="77777777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استفاده خوبتر از مالومات تاکه خدمات ره بلده شرکت کنندای متنوع فرهنگی و زبانی خوبتر کنه.</w:t>
      </w:r>
    </w:p>
    <w:p w14:paraId="60BD8DB6" w14:textId="77777777" w:rsidR="00846DB8" w:rsidRPr="00D10A82" w:rsidRDefault="00881984" w:rsidP="00932E39">
      <w:pPr>
        <w:pStyle w:val="Heading4"/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کمک رسانی</w:t>
      </w:r>
    </w:p>
    <w:p w14:paraId="62F26D43" w14:textId="77777777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خدمات بلده ارتباط و آموزش جوامع متنوع فرهنگی و زبانی که از NDIS استفاده نکدن.</w:t>
      </w:r>
      <w:r w:rsidRPr="00D10A82">
        <w:rPr>
          <w:rFonts w:ascii="Dubai" w:hAnsi="Dubai" w:cs="Dubai" w:hint="cs"/>
          <w:rtl/>
          <w:lang w:val=""/>
        </w:rPr>
        <w:br w:type="page"/>
      </w:r>
    </w:p>
    <w:p w14:paraId="09567DA2" w14:textId="77777777" w:rsidR="00846DB8" w:rsidRPr="00D10A82" w:rsidRDefault="00881984" w:rsidP="00932E39">
      <w:pPr>
        <w:pStyle w:val="Heading2"/>
        <w:bidi/>
        <w:spacing w:line="240" w:lineRule="auto"/>
        <w:rPr>
          <w:rFonts w:ascii="Dubai" w:hAnsi="Dubai" w:cs="Dubai"/>
        </w:rPr>
      </w:pPr>
      <w:bookmarkStart w:id="3" w:name="_aefkpavgupxd" w:colFirst="0" w:colLast="0"/>
      <w:bookmarkEnd w:id="3"/>
      <w:r w:rsidRPr="00D10A82">
        <w:rPr>
          <w:rFonts w:ascii="Dubai" w:hAnsi="Dubai" w:cs="Dubai" w:hint="cs"/>
          <w:rtl/>
          <w:lang w:val=""/>
        </w:rPr>
        <w:lastRenderedPageBreak/>
        <w:t>نکات برجستهٔ سال</w:t>
      </w:r>
    </w:p>
    <w:p w14:paraId="561E5E9B" w14:textId="77777777" w:rsidR="00846DB8" w:rsidRPr="00D10A82" w:rsidRDefault="00881984" w:rsidP="00932E39">
      <w:pPr>
        <w:pStyle w:val="Heading3"/>
        <w:bidi/>
        <w:spacing w:line="240" w:lineRule="auto"/>
        <w:rPr>
          <w:rFonts w:ascii="Dubai" w:hAnsi="Dubai" w:cs="Dubai"/>
        </w:rPr>
      </w:pPr>
      <w:bookmarkStart w:id="4" w:name="_l5otcpx4ki0v" w:colFirst="0" w:colLast="0"/>
      <w:bookmarkEnd w:id="4"/>
      <w:r w:rsidRPr="00D10A82">
        <w:rPr>
          <w:rFonts w:ascii="Dubai" w:hAnsi="Dubai" w:cs="Dubai" w:hint="cs"/>
          <w:rtl/>
          <w:lang w:val=""/>
        </w:rPr>
        <w:t>طرح شمولیت تنوع فرهنگی و زبانی سازمان ملی بیمه معیوبین بلده 27-2024</w:t>
      </w:r>
    </w:p>
    <w:p w14:paraId="66204755" w14:textId="030A4EC1" w:rsidR="00846DB8" w:rsidRPr="00D10A82" w:rsidRDefault="00881984" w:rsidP="00932E39">
      <w:pPr>
        <w:bidi/>
        <w:spacing w:after="24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 xml:space="preserve">د ماه مه 2024، مو </w:t>
      </w:r>
      <w:hyperlink r:id="rId12" w:anchor="inclusion-plans">
        <w:r w:rsidR="00846DB8" w:rsidRPr="00D10A82">
          <w:rPr>
            <w:rFonts w:ascii="Dubai" w:hAnsi="Dubai" w:cs="Dubai" w:hint="cs"/>
            <w:color w:val="0432FF"/>
            <w:u w:val="single"/>
            <w:rtl/>
            <w:lang w:val=""/>
          </w:rPr>
          <w:t>طرح شمولیت تنوع فرهنگی و زبانی سازمان ملی بیمه معیوبین بلده 27-2024</w:t>
        </w:r>
      </w:hyperlink>
      <w:r w:rsidRPr="00D10A82">
        <w:rPr>
          <w:rFonts w:ascii="Dubai" w:hAnsi="Dubai" w:cs="Dubai" w:hint="cs"/>
          <w:rtl/>
          <w:lang w:val=""/>
        </w:rPr>
        <w:t xml:space="preserve"> ره نشر کدیم. ای قد ازمو کمک مونه </w:t>
      </w:r>
      <w:r w:rsidR="00691AAB">
        <w:rPr>
          <w:rFonts w:ascii="Dubai" w:hAnsi="Dubai" w:cs="Dubai" w:hint="cs"/>
          <w:rtl/>
          <w:lang w:val=""/>
        </w:rPr>
        <w:t>که</w:t>
      </w:r>
      <w:r w:rsidRPr="00D10A82">
        <w:rPr>
          <w:rFonts w:ascii="Dubai" w:hAnsi="Dubai" w:cs="Dubai" w:hint="cs"/>
          <w:rtl/>
          <w:lang w:val=""/>
        </w:rPr>
        <w:t xml:space="preserve"> محل کاری ره</w:t>
      </w:r>
      <w:r w:rsidR="00691AAB">
        <w:rPr>
          <w:rFonts w:ascii="Dubai" w:hAnsi="Dubai" w:cs="Dubai" w:hint="cs"/>
          <w:rtl/>
          <w:lang w:val=""/>
        </w:rPr>
        <w:t xml:space="preserve"> طوری</w:t>
      </w:r>
      <w:r w:rsidRPr="00D10A82">
        <w:rPr>
          <w:rFonts w:ascii="Dubai" w:hAnsi="Dubai" w:cs="Dubai" w:hint="cs"/>
          <w:rtl/>
          <w:lang w:val=""/>
        </w:rPr>
        <w:t xml:space="preserve"> ایجاد کنیم که د اونجی مردم:</w:t>
      </w:r>
    </w:p>
    <w:p w14:paraId="7F5D7EB6" w14:textId="77777777" w:rsidR="00846DB8" w:rsidRPr="00D10A82" w:rsidRDefault="00881984" w:rsidP="00932E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709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احساس باارزش بودو کنه</w:t>
      </w:r>
    </w:p>
    <w:p w14:paraId="40D30F77" w14:textId="749717D7" w:rsidR="00846DB8" w:rsidRPr="00D10A82" w:rsidRDefault="00881984" w:rsidP="00932E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709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با ارزش های واقعی خود خو سر کار باین.</w:t>
      </w:r>
    </w:p>
    <w:p w14:paraId="7C05321A" w14:textId="77777777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ای یک طریقه ای استه که مو توانایی کارمندا ره منحیث یک بخشی از ای استراتجی بال موبریم.</w:t>
      </w:r>
    </w:p>
    <w:p w14:paraId="6E600288" w14:textId="77777777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ای طرح شمولیت دارای 28 اقدام استه که مو بین سالای 2024 و 2027 عملی مونیم. ای اقداما د بله 4 قسمتِ تمرکز تنظیم شده:</w:t>
      </w:r>
    </w:p>
    <w:p w14:paraId="744E1B9B" w14:textId="77777777" w:rsidR="00846DB8" w:rsidRPr="00D10A82" w:rsidRDefault="00881984" w:rsidP="00932E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709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شایستگی فرهنگی و رهبری</w:t>
      </w:r>
    </w:p>
    <w:p w14:paraId="7386016A" w14:textId="77777777" w:rsidR="00846DB8" w:rsidRPr="00D10A82" w:rsidRDefault="00881984" w:rsidP="00932E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709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فرهنگ فراگیر</w:t>
      </w:r>
    </w:p>
    <w:p w14:paraId="76F1464D" w14:textId="77777777" w:rsidR="00846DB8" w:rsidRPr="00D10A82" w:rsidRDefault="00881984" w:rsidP="00932E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709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سیاست و عملکرد فراگیر</w:t>
      </w:r>
    </w:p>
    <w:p w14:paraId="2122EF7C" w14:textId="77777777" w:rsidR="00846DB8" w:rsidRPr="00D10A82" w:rsidRDefault="00881984" w:rsidP="00932E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709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توسعه و پیشرفت حرفه ای</w:t>
      </w:r>
    </w:p>
    <w:p w14:paraId="544A3718" w14:textId="77777777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مو چندین اقدامای مهم ره ارائه کیدیم و باقی منده شی ره شروع کیدیم.</w:t>
      </w:r>
    </w:p>
    <w:p w14:paraId="3E3085C3" w14:textId="77777777" w:rsidR="00846DB8" w:rsidRPr="00D10A82" w:rsidRDefault="00881984" w:rsidP="00932E39">
      <w:pPr>
        <w:pStyle w:val="Heading3"/>
        <w:bidi/>
        <w:spacing w:line="240" w:lineRule="auto"/>
        <w:rPr>
          <w:rFonts w:ascii="Dubai" w:hAnsi="Dubai" w:cs="Dubai"/>
        </w:rPr>
      </w:pPr>
      <w:bookmarkStart w:id="5" w:name="_aobj1i9pbnfp" w:colFirst="0" w:colLast="0"/>
      <w:bookmarkEnd w:id="5"/>
      <w:r w:rsidRPr="00D10A82">
        <w:rPr>
          <w:rFonts w:ascii="Dubai" w:hAnsi="Dubai" w:cs="Dubai" w:hint="cs"/>
          <w:rtl/>
          <w:lang w:val=""/>
        </w:rPr>
        <w:t>گروپای مشورتی داخلی و بیرونی تنوع فرهنگی و زبانی</w:t>
      </w:r>
    </w:p>
    <w:p w14:paraId="66884ED9" w14:textId="77777777" w:rsidR="00846DB8" w:rsidRPr="00D10A82" w:rsidRDefault="00881984" w:rsidP="00932E39">
      <w:pPr>
        <w:bidi/>
        <w:spacing w:after="24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مو یک گروپ مشورتی بیرونی ایجاد کیدیم. ای گروپ اطمینان میدیه تا مو صدای مردمای معیوب با پیشینه تنوع فرهنگی و زبانی ره بشنویم و به رسمیت قبول کنیم.</w:t>
      </w:r>
    </w:p>
    <w:p w14:paraId="1645BFD7" w14:textId="637A8F1C" w:rsidR="00846DB8" w:rsidRPr="00D10A82" w:rsidRDefault="00881984" w:rsidP="00932E3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اعضای ازی گروپ شامل کسایی موشن که د زندگی خو معیوبیت ره تجربه کیدن یا کسایی استن که نیازمندی افراد معیوب با پیشینه تنوع فرهنگی و زبانی ره درک مونن.</w:t>
      </w:r>
    </w:p>
    <w:p w14:paraId="0CDD48E4" w14:textId="6FD116B0" w:rsidR="00846DB8" w:rsidRPr="00D10A82" w:rsidRDefault="00881984" w:rsidP="00932E3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ای گروپ د ماه دو دفه جلسه میگرن.</w:t>
      </w:r>
    </w:p>
    <w:p w14:paraId="204205A2" w14:textId="43603EE5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مو همچنین یک گروپ مشورتی تنوع فرهنگی و زبانی داخلی ایجاد کیدیم. ای گروپ بلده اجرایی کیدون اقدامای ازی استراتجی کمک و حمایت فراهم مونه.</w:t>
      </w:r>
    </w:p>
    <w:p w14:paraId="1FDED12D" w14:textId="77777777" w:rsidR="00846DB8" w:rsidRPr="00D10A82" w:rsidRDefault="00881984" w:rsidP="00932E39">
      <w:pPr>
        <w:keepNext/>
        <w:keepLines/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lastRenderedPageBreak/>
        <w:t>اعضای ازی گروپ عبارت اند از:</w:t>
      </w:r>
    </w:p>
    <w:p w14:paraId="420B5D1A" w14:textId="77777777" w:rsidR="00846DB8" w:rsidRPr="00D10A82" w:rsidRDefault="00881984" w:rsidP="00932E39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709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قهرمان تنوع فرهنگی و زبانی د سازمان ملی بیمه معیوبیت</w:t>
      </w:r>
    </w:p>
    <w:p w14:paraId="48FF794C" w14:textId="77777777" w:rsidR="00846DB8" w:rsidRPr="00D10A82" w:rsidRDefault="00881984" w:rsidP="00932E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709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کارمندای خدمات اجرائی ارشد</w:t>
      </w:r>
    </w:p>
    <w:p w14:paraId="0BDD440F" w14:textId="5E59B2AD" w:rsidR="00846DB8" w:rsidRPr="00D10A82" w:rsidRDefault="00881984" w:rsidP="00932E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709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مدیرایی که اصلاحات ازی طرح ره دیزان و اجرا مونن</w:t>
      </w:r>
      <w:r w:rsidR="00D10A82">
        <w:rPr>
          <w:rFonts w:ascii="Dubai" w:hAnsi="Dubai" w:cs="Dubai"/>
          <w:color w:val="000000"/>
          <w:rtl/>
          <w:lang w:val=""/>
        </w:rPr>
        <w:t>.</w:t>
      </w:r>
    </w:p>
    <w:p w14:paraId="4288B90F" w14:textId="77777777" w:rsidR="00846DB8" w:rsidRPr="00D10A82" w:rsidRDefault="00881984" w:rsidP="00932E39">
      <w:pPr>
        <w:pStyle w:val="Heading3"/>
        <w:bidi/>
        <w:spacing w:line="240" w:lineRule="auto"/>
        <w:rPr>
          <w:rFonts w:ascii="Dubai" w:hAnsi="Dubai" w:cs="Dubai"/>
        </w:rPr>
      </w:pPr>
      <w:bookmarkStart w:id="6" w:name="_yo3uz8l0uxsj" w:colFirst="0" w:colLast="0"/>
      <w:bookmarkEnd w:id="6"/>
      <w:r w:rsidRPr="00D10A82">
        <w:rPr>
          <w:rFonts w:ascii="Dubai" w:hAnsi="Dubai" w:cs="Dubai" w:hint="cs"/>
          <w:rtl/>
          <w:lang w:val=""/>
        </w:rPr>
        <w:t>فعالیتای مشارکت جامعه</w:t>
      </w:r>
    </w:p>
    <w:p w14:paraId="1230447A" w14:textId="32288EBC" w:rsidR="00846DB8" w:rsidRPr="00D10A82" w:rsidRDefault="00881984" w:rsidP="00932E39">
      <w:pPr>
        <w:bidi/>
        <w:spacing w:after="24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د 12 ماه پیش از 30 اپریل 2025، مو 192 فعالیت ره قد سازمانای اجتماعی و خدمات عمومی برگزار کدیم. مو به 2،200 ذینفع مراجعه کدیم.</w:t>
      </w:r>
    </w:p>
    <w:p w14:paraId="60BFAF7F" w14:textId="77777777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ای فعالیتا معلوماتی ره که جوامع متنوع فرهنگی و زبانی د باره NDIS دشتن خوبتر کد. هدف ازی فعالیتا کمک به مردمای معیوب با پیشنیه متنوع فرهنگی و زبانی بود تا:</w:t>
      </w:r>
    </w:p>
    <w:p w14:paraId="34BC774D" w14:textId="77777777" w:rsidR="00846DB8" w:rsidRPr="00D10A82" w:rsidRDefault="00881984" w:rsidP="00932E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709"/>
        <w:rPr>
          <w:rFonts w:ascii="Dubai" w:hAnsi="Dubai" w:cs="Dubai"/>
          <w:color w:val="000000"/>
        </w:rPr>
      </w:pPr>
      <w:r w:rsidRPr="00D10A82">
        <w:rPr>
          <w:rFonts w:ascii="Dubai" w:hAnsi="Dubai" w:cs="Dubai" w:hint="cs"/>
          <w:color w:val="000000"/>
          <w:rtl/>
          <w:lang w:val=""/>
        </w:rPr>
        <w:t>به NDIS دسترسی دیشته باشن.</w:t>
      </w:r>
    </w:p>
    <w:p w14:paraId="3D39887C" w14:textId="58F88DC0" w:rsidR="00846DB8" w:rsidRPr="00D10A82" w:rsidRDefault="00881984" w:rsidP="00932E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709"/>
        <w:rPr>
          <w:rFonts w:ascii="Dubai" w:hAnsi="Dubai" w:cs="Dubai"/>
          <w:color w:val="000000"/>
        </w:rPr>
      </w:pPr>
      <w:r w:rsidRPr="00D10A82">
        <w:rPr>
          <w:rFonts w:ascii="Dubai" w:hAnsi="Dubai" w:cs="Dubai" w:hint="cs"/>
          <w:color w:val="000000"/>
          <w:rtl/>
          <w:lang w:val=""/>
        </w:rPr>
        <w:t>از خدمات معیوبین استفاده کنن.</w:t>
      </w:r>
    </w:p>
    <w:p w14:paraId="6335C9C6" w14:textId="5262D537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یک نمونه شی ای بود که، مو همرای شبکه صحت پناهنده استرالیا کار کدیم. مو جلسایی برگزار کدیم که به مردم کمک کنیم پروسه NDIS ره بوفامن و بوفامن که ای پروسه قد سیستم صحی چی رقم کار مونه.</w:t>
      </w:r>
    </w:p>
    <w:p w14:paraId="218A8AC5" w14:textId="77777777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ای جلسا به متخصصای صحی هم کمک کد تا:</w:t>
      </w:r>
    </w:p>
    <w:p w14:paraId="5AFA793D" w14:textId="77777777" w:rsidR="00846DB8" w:rsidRPr="00D10A82" w:rsidRDefault="00881984" w:rsidP="00932E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709"/>
        <w:rPr>
          <w:rFonts w:ascii="Dubai" w:hAnsi="Dubai" w:cs="Dubai"/>
          <w:color w:val="000000"/>
        </w:rPr>
      </w:pPr>
      <w:r w:rsidRPr="00D10A82">
        <w:rPr>
          <w:rFonts w:ascii="Dubai" w:hAnsi="Dubai" w:cs="Dubai" w:hint="cs"/>
          <w:color w:val="000000"/>
          <w:rtl/>
          <w:lang w:val=""/>
        </w:rPr>
        <w:t>به مردم یاد بیدیان که چی رقم به NDIS دسترسی پیدا کنن</w:t>
      </w:r>
    </w:p>
    <w:p w14:paraId="5609F28C" w14:textId="349A9059" w:rsidR="00846DB8" w:rsidRPr="00D10A82" w:rsidRDefault="00881984" w:rsidP="00932E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709"/>
        <w:rPr>
          <w:rFonts w:ascii="Dubai" w:hAnsi="Dubai" w:cs="Dubai"/>
          <w:color w:val="000000"/>
        </w:rPr>
      </w:pPr>
      <w:r w:rsidRPr="00D10A82">
        <w:rPr>
          <w:rFonts w:ascii="Dubai" w:hAnsi="Dubai" w:cs="Dubai" w:hint="cs"/>
          <w:color w:val="000000"/>
          <w:rtl/>
          <w:lang w:val=""/>
        </w:rPr>
        <w:t>اطمینان حاصل کنن که مالومات و حمایت مناسب فرهنگی ره به افراد معیوب با پیشینه تنوع فرهنگی و زبانی ارائه کنن.</w:t>
      </w:r>
    </w:p>
    <w:p w14:paraId="56AAD972" w14:textId="77777777" w:rsidR="00846DB8" w:rsidRPr="00D10A82" w:rsidRDefault="00881984" w:rsidP="00932E39">
      <w:pPr>
        <w:pStyle w:val="Heading2"/>
        <w:bidi/>
        <w:spacing w:line="240" w:lineRule="auto"/>
        <w:rPr>
          <w:rFonts w:ascii="Dubai" w:hAnsi="Dubai" w:cs="Dubai"/>
        </w:rPr>
      </w:pPr>
      <w:bookmarkStart w:id="7" w:name="_qybjheh2c6e0" w:colFirst="0" w:colLast="0"/>
      <w:bookmarkEnd w:id="7"/>
      <w:r w:rsidRPr="00D10A82">
        <w:rPr>
          <w:rFonts w:ascii="Dubai" w:hAnsi="Dubai" w:cs="Dubai" w:hint="cs"/>
          <w:rtl/>
          <w:lang w:val=""/>
        </w:rPr>
        <w:t>اجرایی کیدون ازی استراتجی</w:t>
      </w:r>
    </w:p>
    <w:p w14:paraId="7364DC87" w14:textId="28A0795B" w:rsidR="00846DB8" w:rsidRPr="00D10A82" w:rsidRDefault="00881984" w:rsidP="00932E39">
      <w:pPr>
        <w:pStyle w:val="Heading3"/>
        <w:bidi/>
        <w:spacing w:line="240" w:lineRule="auto"/>
        <w:rPr>
          <w:rFonts w:ascii="Dubai" w:hAnsi="Dubai" w:cs="Dubai"/>
        </w:rPr>
      </w:pPr>
      <w:bookmarkStart w:id="8" w:name="_yze3l9695upq" w:colFirst="0" w:colLast="0"/>
      <w:bookmarkEnd w:id="8"/>
      <w:r w:rsidRPr="00D10A82">
        <w:rPr>
          <w:rFonts w:ascii="Dubai" w:hAnsi="Dubai" w:cs="Dubai" w:hint="cs"/>
          <w:rtl/>
          <w:lang w:val=""/>
        </w:rPr>
        <w:t>اصلاحات NDIS</w:t>
      </w:r>
    </w:p>
    <w:p w14:paraId="7F6D1961" w14:textId="77777777" w:rsidR="00846DB8" w:rsidRPr="00D10A82" w:rsidRDefault="00881984" w:rsidP="00932E39">
      <w:pPr>
        <w:bidi/>
        <w:spacing w:after="24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 xml:space="preserve">د اکتوبر 2024، قانونای جدید NDIS </w:t>
      </w:r>
      <w:r w:rsidRPr="00CD388C">
        <w:rPr>
          <w:rFonts w:ascii="Dubai" w:hAnsi="Dubai" w:cs="Dubai" w:hint="cs"/>
          <w:i/>
          <w:iCs/>
          <w:rtl/>
          <w:lang w:val=""/>
        </w:rPr>
        <w:t>(</w:t>
      </w:r>
      <w:r w:rsidRPr="00D10A82">
        <w:rPr>
          <w:rFonts w:ascii="Dubai" w:hAnsi="Dubai" w:cs="Dubai" w:hint="cs"/>
          <w:i/>
          <w:iCs/>
          <w:rtl/>
          <w:lang w:val=""/>
        </w:rPr>
        <w:t>قانون اصلاح طرح ملی بیمه معیوبیت[پس آوردون NDIS به مسیر درست شماره.1]</w:t>
      </w:r>
      <w:r w:rsidRPr="00CD388C">
        <w:rPr>
          <w:rFonts w:ascii="Dubai" w:hAnsi="Dubai" w:cs="Dubai" w:hint="cs"/>
          <w:i/>
          <w:iCs/>
          <w:rtl/>
          <w:lang w:val=""/>
        </w:rPr>
        <w:t>)</w:t>
      </w:r>
      <w:r w:rsidRPr="00D10A82">
        <w:rPr>
          <w:rFonts w:ascii="Dubai" w:hAnsi="Dubai" w:cs="Dubai" w:hint="cs"/>
          <w:rtl/>
          <w:lang w:val=""/>
        </w:rPr>
        <w:t xml:space="preserve"> اجرایی شد. ای اجرا شدو بعد ازی بود که ای سازمان استراتجی تنوع فرهنگی و زبانی و طرح اقدام ره نشر کد.</w:t>
      </w:r>
    </w:p>
    <w:p w14:paraId="1773A57D" w14:textId="3D7C06C0" w:rsidR="00846DB8" w:rsidRPr="00D10A82" w:rsidRDefault="00881984" w:rsidP="00932E39">
      <w:pPr>
        <w:bidi/>
        <w:spacing w:after="24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lastRenderedPageBreak/>
        <w:t>قانونای نو به ای معنی استه که</w:t>
      </w:r>
      <w:r w:rsidR="00691AAB">
        <w:rPr>
          <w:rFonts w:ascii="Dubai" w:hAnsi="Dubai" w:cs="Dubai" w:hint="cs"/>
          <w:rtl/>
          <w:lang w:val=""/>
        </w:rPr>
        <w:t xml:space="preserve"> </w:t>
      </w:r>
      <w:r w:rsidRPr="00D10A82">
        <w:rPr>
          <w:rFonts w:ascii="Dubai" w:hAnsi="Dubai" w:cs="Dubai" w:hint="cs"/>
          <w:rtl/>
          <w:lang w:val=""/>
        </w:rPr>
        <w:t>NDIS اصلاحات بزرگی د 5 سال آینده خواد دشت. طراحی-مشترک و انتشار ازی اصلاحات فعلاً د اولویت کاری مو قرار دیره.</w:t>
      </w:r>
    </w:p>
    <w:p w14:paraId="4AA05AA4" w14:textId="77777777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ای اصلاحات بعضی از چالش ها ره د استراتجی تنوع فرهنگی و زبانی ایجاد مونه. ولی ای همچنین یک فرصتی استه که نیازمندی های شرکت کنندای متنوع فرهنگی و زبانی ره د نحوه طراحی کار NDIS د آینده شامل کنیم.</w:t>
      </w:r>
    </w:p>
    <w:p w14:paraId="04C22232" w14:textId="77777777" w:rsidR="00846DB8" w:rsidRPr="00D10A82" w:rsidRDefault="00881984" w:rsidP="00932E39">
      <w:pPr>
        <w:pStyle w:val="Heading3"/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کارایی ره که مو انجام میدیم</w:t>
      </w:r>
    </w:p>
    <w:p w14:paraId="26A678C2" w14:textId="04460760" w:rsidR="00846DB8" w:rsidRPr="00D10A82" w:rsidRDefault="00881984" w:rsidP="00932E3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مو می خواییم که ای اصلاحات نیازمندی های شرکت کنندا و مردمای معیوب از جوامع متنوع فرهنگی و زبانی ره د نظر بیگره.</w:t>
      </w:r>
    </w:p>
    <w:p w14:paraId="5B7384D7" w14:textId="77777777" w:rsidR="00846DB8" w:rsidRPr="00D10A82" w:rsidRDefault="00881984" w:rsidP="00932E3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مو ای تغییرات ره طوری طرح و تغییر میدیم که قد دیدگاه استراتجی تنوع فرهنگی و زبانی همخوانی دیشته باشه.</w:t>
      </w:r>
    </w:p>
    <w:p w14:paraId="79BC0830" w14:textId="0D959A03" w:rsidR="00846DB8" w:rsidRPr="00D10A82" w:rsidRDefault="00881984" w:rsidP="00932E3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مو طریقه اجرایی کیدون اقدامای استراتجی ره مورد بررسی قرار میدیم.</w:t>
      </w:r>
    </w:p>
    <w:p w14:paraId="3D9322B5" w14:textId="77777777" w:rsidR="00846DB8" w:rsidRPr="00D10A82" w:rsidRDefault="00881984" w:rsidP="00932E3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مو شاید بعضی از اقداما ره نظر به تجربه خو از استراتجی تنوع فرهنگی و زبانی و طرح اقدام د 12 ماه گذشته اصلاح کنیم.</w:t>
      </w:r>
    </w:p>
    <w:p w14:paraId="50A74A9A" w14:textId="3F42180B" w:rsidR="00846DB8" w:rsidRPr="00D10A82" w:rsidRDefault="00881984" w:rsidP="00932E3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د باره ازی بررسی مو قد گروپ مشورتی تنوع فرهنگی و زبانی بیرونی و گروپ مشورتی داخلی کار خواد کدیم.</w:t>
      </w:r>
    </w:p>
    <w:p w14:paraId="3CE5CF69" w14:textId="77777777" w:rsidR="00846DB8" w:rsidRPr="00D10A82" w:rsidRDefault="00881984" w:rsidP="00932E3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نتیجای شی ره شریک خواد کدیم.</w:t>
      </w:r>
    </w:p>
    <w:p w14:paraId="5752C456" w14:textId="77777777" w:rsidR="00846DB8" w:rsidRPr="00D10A82" w:rsidRDefault="00881984" w:rsidP="00932E39">
      <w:pPr>
        <w:pStyle w:val="Heading3"/>
        <w:bidi/>
        <w:spacing w:line="240" w:lineRule="auto"/>
        <w:rPr>
          <w:rFonts w:ascii="Dubai" w:hAnsi="Dubai" w:cs="Dubai"/>
        </w:rPr>
      </w:pPr>
      <w:bookmarkStart w:id="9" w:name="_mqd37b6vtvjd" w:colFirst="0" w:colLast="0"/>
      <w:bookmarkEnd w:id="9"/>
      <w:r w:rsidRPr="00D10A82">
        <w:rPr>
          <w:rFonts w:ascii="Dubai" w:hAnsi="Dubai" w:cs="Dubai" w:hint="cs"/>
          <w:rtl/>
          <w:lang w:val=""/>
        </w:rPr>
        <w:t>کار د سرتاسر ادارات حکومتی</w:t>
      </w:r>
    </w:p>
    <w:p w14:paraId="1D43053D" w14:textId="77777777" w:rsidR="00846DB8" w:rsidRPr="00D10A82" w:rsidRDefault="00881984" w:rsidP="00932E39">
      <w:pPr>
        <w:bidi/>
        <w:spacing w:after="24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بلده بعضی از اقداما، مو قد بعضی از وزارت خانه ها و نهادای حکومتی کار کیدیم، از جمله:</w:t>
      </w:r>
    </w:p>
    <w:p w14:paraId="2F2CC183" w14:textId="77777777" w:rsidR="00846DB8" w:rsidRPr="00D10A82" w:rsidRDefault="00881984" w:rsidP="00932E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Dubai" w:hAnsi="Dubai" w:cs="Dubai"/>
          <w:color w:val="000000"/>
        </w:rPr>
      </w:pPr>
      <w:r w:rsidRPr="00D10A82">
        <w:rPr>
          <w:rFonts w:ascii="Dubai" w:hAnsi="Dubai" w:cs="Dubai" w:hint="cs"/>
          <w:color w:val="000000"/>
          <w:rtl/>
          <w:lang w:val=""/>
        </w:rPr>
        <w:t>کمسیون کیفیت و نظارت NDIS (کمسیون NDIS)</w:t>
      </w:r>
    </w:p>
    <w:p w14:paraId="63089BF3" w14:textId="77777777" w:rsidR="00846DB8" w:rsidRPr="00D10A82" w:rsidRDefault="00881984" w:rsidP="00932E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Dubai" w:hAnsi="Dubai" w:cs="Dubai"/>
          <w:color w:val="000000"/>
        </w:rPr>
      </w:pPr>
      <w:r w:rsidRPr="00D10A82">
        <w:rPr>
          <w:rFonts w:ascii="Dubai" w:hAnsi="Dubai" w:cs="Dubai" w:hint="cs"/>
          <w:color w:val="000000"/>
          <w:rtl/>
          <w:lang w:val=""/>
        </w:rPr>
        <w:t>وزارت خدمات اجتماعی</w:t>
      </w:r>
    </w:p>
    <w:p w14:paraId="5C539F8E" w14:textId="65A12540" w:rsidR="00846DB8" w:rsidRPr="00D10A82" w:rsidRDefault="00881984" w:rsidP="00932E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after="240" w:line="240" w:lineRule="auto"/>
        <w:rPr>
          <w:rFonts w:ascii="Dubai" w:hAnsi="Dubai" w:cs="Dubai"/>
          <w:color w:val="000000"/>
        </w:rPr>
      </w:pPr>
      <w:r w:rsidRPr="00D10A82">
        <w:rPr>
          <w:rFonts w:ascii="Dubai" w:hAnsi="Dubai" w:cs="Dubai" w:hint="cs"/>
          <w:color w:val="000000"/>
          <w:rtl/>
          <w:lang w:val=""/>
        </w:rPr>
        <w:t>وزارت امور داخله.</w:t>
      </w:r>
    </w:p>
    <w:p w14:paraId="0F1CE21B" w14:textId="77777777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پلانای کاری متنوع و منابع ازونا به ای معنی بوده که بعضی از اقداما دیرتر از طرح اقدام شروع شده.</w:t>
      </w:r>
    </w:p>
    <w:p w14:paraId="621ADF47" w14:textId="77777777" w:rsidR="00846DB8" w:rsidRPr="00D10A82" w:rsidRDefault="00881984" w:rsidP="00932E39">
      <w:pPr>
        <w:bidi/>
        <w:spacing w:after="24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مو قد Services Australia ملاقات کیدیم تا از تجربه کاری شی قد جوامع متنوع فرهنگی و زبانی و د سرتاسر دولت بعضی چیزا ره یاد بیگریم.</w:t>
      </w:r>
    </w:p>
    <w:p w14:paraId="3BF48CD9" w14:textId="77777777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bookmarkStart w:id="10" w:name="_qiux4ehkpklk" w:colFirst="0" w:colLast="0"/>
      <w:bookmarkEnd w:id="10"/>
      <w:r w:rsidRPr="00D10A82">
        <w:rPr>
          <w:rFonts w:ascii="Dubai" w:hAnsi="Dubai" w:cs="Dubai" w:hint="cs"/>
          <w:rtl/>
          <w:lang w:val=""/>
        </w:rPr>
        <w:t>مو قد دیگه نهادای دولتی هم کار خوره ادامه میدیم تا طریقه هایی ره پیدا کنیم که اقداما ره اجرایی کنیم.</w:t>
      </w:r>
    </w:p>
    <w:p w14:paraId="2FCC2372" w14:textId="77777777" w:rsidR="00846DB8" w:rsidRPr="00D10A82" w:rsidRDefault="00881984" w:rsidP="00932E39">
      <w:pPr>
        <w:pStyle w:val="Heading3"/>
        <w:bidi/>
        <w:spacing w:line="240" w:lineRule="auto"/>
        <w:rPr>
          <w:rFonts w:ascii="Dubai" w:hAnsi="Dubai" w:cs="Dubai"/>
        </w:rPr>
      </w:pPr>
      <w:bookmarkStart w:id="11" w:name="_7wua1h3ty4jq" w:colFirst="0" w:colLast="0"/>
      <w:bookmarkEnd w:id="11"/>
      <w:r w:rsidRPr="00D10A82">
        <w:rPr>
          <w:rFonts w:ascii="Dubai" w:hAnsi="Dubai" w:cs="Dubai" w:hint="cs"/>
          <w:rtl/>
          <w:lang w:val=""/>
        </w:rPr>
        <w:lastRenderedPageBreak/>
        <w:t>کمبودی قوای کار و بازار</w:t>
      </w:r>
    </w:p>
    <w:p w14:paraId="4578923F" w14:textId="77777777" w:rsidR="00846DB8" w:rsidRPr="00D10A82" w:rsidRDefault="00881984" w:rsidP="00932E39">
      <w:pPr>
        <w:bidi/>
        <w:spacing w:after="24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مو شاهد نیازمندی رسیدگی به کمبودی ترجمانایی که به سطح ملی جواز دیشته باشه بلده چندین زبان از جلمه زبان اشاره (Auslan) بودیم. مو موفامیم که ای کمبودی موانعی ره د دسترسی به NDIS و استفاده از طرح NDIS ایجاد مونه.</w:t>
      </w:r>
    </w:p>
    <w:p w14:paraId="3D8F5FD1" w14:textId="2294C989" w:rsidR="00846DB8" w:rsidRPr="00D10A82" w:rsidRDefault="00881984" w:rsidP="00932E39">
      <w:pPr>
        <w:bidi/>
        <w:spacing w:line="240" w:lineRule="auto"/>
        <w:rPr>
          <w:rFonts w:ascii="Dubai" w:hAnsi="Dubai" w:cs="Dubai"/>
          <w:b/>
          <w:bCs/>
          <w:color w:val="6B2976"/>
          <w:sz w:val="40"/>
          <w:szCs w:val="40"/>
        </w:rPr>
      </w:pPr>
      <w:bookmarkStart w:id="12" w:name="_mdek8qsgtdjw" w:colFirst="0" w:colLast="0"/>
      <w:bookmarkEnd w:id="12"/>
      <w:r w:rsidRPr="00D10A82">
        <w:rPr>
          <w:rFonts w:ascii="Dubai" w:hAnsi="Dubai" w:cs="Dubai" w:hint="cs"/>
          <w:rtl/>
          <w:lang w:val=""/>
        </w:rPr>
        <w:t>سازمان ملی بیمه معیوبین گزینه ای محدودی د صلاحیت تعیین کیدون اندازه قوای کاری دیره. ولی مو د تلاش خو ادامه میدیم تا بوفامیم که ترجمانای فعلی د قوای کار به چی اندازه از NDIS آگاهی دیرن.</w:t>
      </w:r>
    </w:p>
    <w:p w14:paraId="405BA21A" w14:textId="77777777" w:rsidR="00846DB8" w:rsidRPr="00D10A82" w:rsidRDefault="00881984" w:rsidP="00932E39">
      <w:pPr>
        <w:pStyle w:val="Heading2"/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خلاصه پیشرفت</w:t>
      </w:r>
    </w:p>
    <w:p w14:paraId="16669CBC" w14:textId="77777777" w:rsidR="00846DB8" w:rsidRPr="00D10A82" w:rsidRDefault="00881984" w:rsidP="00932E39">
      <w:pPr>
        <w:bidi/>
        <w:spacing w:after="24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>گزارش سالانه پیشرفت نتیجای کوتاه ‌مدت ره د استراتجی و طرح اقدام تنوع فرهنگی و زبانی تا تاریخ 30 اپریل 2025 نیشو میدیه. اینا هدفایی استن که می‌خواییم د دو سال اول استراتجی در شی بیرسیم.</w:t>
      </w:r>
    </w:p>
    <w:p w14:paraId="7997913D" w14:textId="77777777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bookmarkStart w:id="13" w:name="_kev4zm1a5vj" w:colFirst="0" w:colLast="0"/>
      <w:bookmarkEnd w:id="13"/>
      <w:r w:rsidRPr="00D10A82">
        <w:rPr>
          <w:rFonts w:ascii="Dubai" w:hAnsi="Dubai" w:cs="Dubai" w:hint="cs"/>
          <w:rtl/>
          <w:lang w:val=""/>
        </w:rPr>
        <w:t>از بین ای نتیجا که از 28 اقدام موجود در طرح اقدام تنوع فرهنگی و زبانی به دست امدن:</w:t>
      </w:r>
    </w:p>
    <w:p w14:paraId="46ABD329" w14:textId="77777777" w:rsidR="00846DB8" w:rsidRPr="00D10A82" w:rsidRDefault="00881984" w:rsidP="00932E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شماره 1 ره تکمیل کیدیم.</w:t>
      </w:r>
    </w:p>
    <w:p w14:paraId="48D0AB6E" w14:textId="77777777" w:rsidR="00846DB8" w:rsidRPr="00D10A82" w:rsidRDefault="00881984" w:rsidP="00932E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شماره 15 ره شروع کیدیم.</w:t>
      </w:r>
    </w:p>
    <w:p w14:paraId="084D6525" w14:textId="77777777" w:rsidR="00846DB8" w:rsidRPr="00D10A82" w:rsidRDefault="00881984" w:rsidP="00932E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شماره 12 ره شروع نکدیم.</w:t>
      </w:r>
    </w:p>
    <w:p w14:paraId="1C2DE92D" w14:textId="721EFE7C" w:rsidR="00846DB8" w:rsidRPr="00D10A82" w:rsidRDefault="00881984" w:rsidP="00932E39">
      <w:pPr>
        <w:bidi/>
        <w:spacing w:line="240" w:lineRule="auto"/>
        <w:rPr>
          <w:rFonts w:ascii="Dubai" w:hAnsi="Dubai" w:cs="Dubai"/>
        </w:rPr>
      </w:pPr>
      <w:r w:rsidRPr="00D10A82">
        <w:rPr>
          <w:rFonts w:ascii="Dubai" w:hAnsi="Dubai" w:cs="Dubai" w:hint="cs"/>
          <w:rtl/>
          <w:lang w:val=""/>
        </w:rPr>
        <w:t xml:space="preserve">د گزارش کامل که د </w:t>
      </w:r>
      <w:hyperlink r:id="rId13">
        <w:r w:rsidR="00846DB8" w:rsidRPr="00D10A82">
          <w:rPr>
            <w:rFonts w:ascii="Dubai" w:hAnsi="Dubai" w:cs="Dubai" w:hint="cs"/>
            <w:color w:val="0432FF"/>
            <w:u w:val="single"/>
            <w:rtl/>
            <w:lang w:val=""/>
          </w:rPr>
          <w:t>وبسایت</w:t>
        </w:r>
      </w:hyperlink>
      <w:r w:rsidRPr="00D10A82">
        <w:rPr>
          <w:rFonts w:ascii="Dubai" w:hAnsi="Dubai" w:cs="Dubai" w:hint="cs"/>
          <w:rtl/>
          <w:lang w:val=""/>
        </w:rPr>
        <w:t xml:space="preserve"> موجود استه، مو بلده هر اقدام به‌روزرسانی وضعیت دیریم.</w:t>
      </w:r>
    </w:p>
    <w:p w14:paraId="285727AF" w14:textId="77777777" w:rsidR="00846DB8" w:rsidRPr="00D10A82" w:rsidRDefault="00881984" w:rsidP="00932E39">
      <w:pPr>
        <w:bidi/>
        <w:spacing w:line="240" w:lineRule="auto"/>
        <w:rPr>
          <w:rFonts w:ascii="Dubai" w:hAnsi="Dubai" w:cs="Dubai"/>
          <w:highlight w:val="yellow"/>
        </w:rPr>
      </w:pPr>
      <w:bookmarkStart w:id="14" w:name="_dlz4a9rc9n0s" w:colFirst="0" w:colLast="0"/>
      <w:bookmarkEnd w:id="14"/>
      <w:r w:rsidRPr="00D10A82">
        <w:rPr>
          <w:rFonts w:ascii="Dubai" w:hAnsi="Dubai" w:cs="Dubai" w:hint="cs"/>
          <w:rtl/>
          <w:lang w:val=""/>
        </w:rPr>
        <w:t xml:space="preserve">بلده کسب مالومات زیادتر د ای باره از </w:t>
      </w:r>
      <w:hyperlink r:id="rId14">
        <w:r w:rsidR="00846DB8" w:rsidRPr="00D10A82">
          <w:rPr>
            <w:rFonts w:ascii="Dubai" w:hAnsi="Dubai" w:cs="Dubai" w:hint="cs"/>
            <w:color w:val="0432FF"/>
            <w:u w:val="single"/>
            <w:rtl/>
            <w:lang w:val=""/>
          </w:rPr>
          <w:t>www.ndis.gov.au/strategies/cultural-and-linguistic-diversity-strategy</w:t>
        </w:r>
      </w:hyperlink>
      <w:r w:rsidRPr="00D10A82">
        <w:rPr>
          <w:rFonts w:ascii="Dubai" w:hAnsi="Dubai" w:cs="Dubai" w:hint="cs"/>
          <w:rtl/>
          <w:lang w:val=""/>
        </w:rPr>
        <w:t xml:space="preserve"> بازدید کید.</w:t>
      </w:r>
    </w:p>
    <w:p w14:paraId="329A313A" w14:textId="77777777" w:rsidR="00846DB8" w:rsidRPr="00D10A82" w:rsidRDefault="00881984" w:rsidP="00932E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709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استراتجی تنوع فرهنگی و زبانی 2028-2024</w:t>
      </w:r>
    </w:p>
    <w:p w14:paraId="605F50F0" w14:textId="2A15CD04" w:rsidR="00846DB8" w:rsidRPr="00D10A82" w:rsidRDefault="00881984" w:rsidP="00932E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709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طرح اقدام استراتجی تنوع فرهنگی و زبانی</w:t>
      </w:r>
    </w:p>
    <w:p w14:paraId="43B10358" w14:textId="1EFE31C2" w:rsidR="00846DB8" w:rsidRPr="00D10A82" w:rsidRDefault="00881984" w:rsidP="00932E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709"/>
        <w:rPr>
          <w:rFonts w:ascii="Dubai" w:hAnsi="Dubai" w:cs="Dubai"/>
        </w:rPr>
      </w:pPr>
      <w:r w:rsidRPr="00D10A82">
        <w:rPr>
          <w:rFonts w:ascii="Dubai" w:hAnsi="Dubai" w:cs="Dubai" w:hint="cs"/>
          <w:color w:val="000000"/>
          <w:rtl/>
          <w:lang w:val=""/>
        </w:rPr>
        <w:t>گزارش سالانه استراتجی تنوع فرهنگی و زبانی 2025</w:t>
      </w:r>
    </w:p>
    <w:sectPr w:rsidR="00846DB8" w:rsidRPr="00D10A8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903" w:right="1440" w:bottom="1440" w:left="1440" w:header="772" w:footer="3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056DC" w14:textId="77777777" w:rsidR="00726D5F" w:rsidRDefault="00726D5F">
      <w:pPr>
        <w:spacing w:after="0" w:line="240" w:lineRule="auto"/>
      </w:pPr>
      <w:r>
        <w:separator/>
      </w:r>
    </w:p>
  </w:endnote>
  <w:endnote w:type="continuationSeparator" w:id="0">
    <w:p w14:paraId="0D6A87CE" w14:textId="77777777" w:rsidR="00726D5F" w:rsidRDefault="00726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swiss"/>
    <w:pitch w:val="variable"/>
    <w:sig w:usb0="00000003" w:usb1="0200E4B4" w:usb2="00000000" w:usb3="00000000" w:csb0="00000001" w:csb1="00000000"/>
    <w:embedRegular r:id="rId1" w:fontKey="{64C436E1-6186-41BA-B866-09156FC313B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CB128350-27E2-4F26-8346-59F2E95A2A21}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3" w:fontKey="{BF590B38-556C-4E38-B25E-1E43F7645752}"/>
    <w:embedBold r:id="rId4" w:fontKey="{40DDFBED-C484-4D11-BBEC-145190F7612E}"/>
    <w:embedItalic r:id="rId5" w:fontKey="{62FF5276-FD38-4222-99A8-B7F24C347A6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6EC8EDBD-8C13-4DA5-871D-5746A6ECE6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FC7E399-C4DD-475D-8BAD-3EC769E42B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3C213" w14:textId="77777777" w:rsidR="00846DB8" w:rsidRDefault="00881984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6B2976"/>
      </w:rPr>
    </w:pPr>
    <w:r>
      <w:rPr>
        <w:color w:val="6B2976"/>
      </w:rPr>
      <w:fldChar w:fldCharType="begin"/>
    </w:r>
    <w:r>
      <w:rPr>
        <w:color w:val="6B2976"/>
      </w:rPr>
      <w:instrText>PAGE</w:instrText>
    </w:r>
    <w:r>
      <w:rPr>
        <w:color w:val="6B2976"/>
      </w:rPr>
      <w:fldChar w:fldCharType="separate"/>
    </w:r>
    <w:r>
      <w:rPr>
        <w:color w:val="6B2976"/>
      </w:rPr>
      <w:fldChar w:fldCharType="end"/>
    </w:r>
  </w:p>
  <w:p w14:paraId="0949440C" w14:textId="77777777" w:rsidR="00846DB8" w:rsidRDefault="00846DB8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right="360"/>
      <w:rPr>
        <w:color w:val="6B2976"/>
      </w:rPr>
    </w:pPr>
  </w:p>
  <w:p w14:paraId="5AC43E79" w14:textId="77777777" w:rsidR="00846DB8" w:rsidRDefault="00846DB8"/>
  <w:p w14:paraId="359D980D" w14:textId="77777777" w:rsidR="00846DB8" w:rsidRDefault="00846DB8"/>
  <w:p w14:paraId="79DEFA5E" w14:textId="77777777" w:rsidR="00846DB8" w:rsidRDefault="00846DB8"/>
  <w:p w14:paraId="7A37EB92" w14:textId="77777777" w:rsidR="00846DB8" w:rsidRDefault="00846DB8"/>
  <w:p w14:paraId="4E5530CE" w14:textId="77777777" w:rsidR="00846DB8" w:rsidRDefault="00846DB8"/>
  <w:p w14:paraId="353E36EA" w14:textId="77777777" w:rsidR="00846DB8" w:rsidRDefault="00846D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FCCEF" w14:textId="77777777" w:rsidR="00846DB8" w:rsidRDefault="00881984" w:rsidP="00D84562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bidi/>
      <w:spacing w:after="0" w:line="240" w:lineRule="auto"/>
      <w:rPr>
        <w:color w:val="6B2976"/>
      </w:rPr>
    </w:pPr>
    <w:r>
      <w:rPr>
        <w:b/>
        <w:bCs/>
        <w:color w:val="6B2876"/>
      </w:rPr>
      <w:fldChar w:fldCharType="begin"/>
    </w:r>
    <w:r>
      <w:rPr>
        <w:b/>
        <w:bCs/>
        <w:color w:val="6B2876"/>
      </w:rPr>
      <w:instrText>PAGE</w:instrText>
    </w:r>
    <w:r>
      <w:rPr>
        <w:b/>
        <w:bCs/>
        <w:color w:val="6B2876"/>
      </w:rPr>
      <w:fldChar w:fldCharType="separate"/>
    </w:r>
    <w:r>
      <w:rPr>
        <w:b/>
        <w:bCs/>
        <w:color w:val="6B2876"/>
      </w:rPr>
      <w:t>6</w:t>
    </w:r>
    <w:r>
      <w:rPr>
        <w:b/>
        <w:bCs/>
        <w:color w:val="6B2876"/>
      </w:rPr>
      <w:fldChar w:fldCharType="end"/>
    </w:r>
  </w:p>
  <w:p w14:paraId="0565B582" w14:textId="5D270A66" w:rsidR="00846DB8" w:rsidRPr="00CD388C" w:rsidRDefault="00CD388C">
    <w:pPr>
      <w:pBdr>
        <w:top w:val="nil"/>
        <w:left w:val="nil"/>
        <w:bottom w:val="nil"/>
        <w:right w:val="nil"/>
        <w:between w:val="nil"/>
      </w:pBdr>
      <w:bidi/>
      <w:rPr>
        <w:b/>
        <w:bCs/>
        <w:color w:val="6B2876"/>
      </w:rPr>
    </w:pPr>
    <w:hyperlink r:id="rId1" w:history="1">
      <w:r w:rsidRPr="00CD388C">
        <w:rPr>
          <w:rStyle w:val="Hyperlink"/>
          <w:b/>
          <w:bCs/>
          <w:color w:val="6B2876"/>
          <w:u w:val="none"/>
          <w:rtl/>
          <w:lang w:val=""/>
        </w:rPr>
        <w:t>ndis.gov.au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BDED1" w14:textId="4C9CB7E3" w:rsidR="00846DB8" w:rsidRPr="00CD388C" w:rsidRDefault="00CD388C">
    <w:pPr>
      <w:pBdr>
        <w:top w:val="nil"/>
        <w:left w:val="nil"/>
        <w:bottom w:val="nil"/>
        <w:right w:val="nil"/>
        <w:between w:val="nil"/>
      </w:pBdr>
      <w:bidi/>
      <w:rPr>
        <w:b/>
        <w:bCs/>
        <w:color w:val="6B2876"/>
      </w:rPr>
    </w:pPr>
    <w:hyperlink r:id="rId1" w:history="1">
      <w:r w:rsidRPr="00CD388C">
        <w:rPr>
          <w:rStyle w:val="Hyperlink"/>
          <w:b/>
          <w:bCs/>
          <w:color w:val="6B2876"/>
          <w:u w:val="none"/>
          <w:rtl/>
          <w:lang w:val=""/>
        </w:rPr>
        <w:t>ndis.gov.au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77C72" w14:textId="77777777" w:rsidR="00726D5F" w:rsidRDefault="00726D5F">
      <w:pPr>
        <w:spacing w:after="0" w:line="240" w:lineRule="auto"/>
      </w:pPr>
      <w:r>
        <w:separator/>
      </w:r>
    </w:p>
  </w:footnote>
  <w:footnote w:type="continuationSeparator" w:id="0">
    <w:p w14:paraId="75F1CBBB" w14:textId="77777777" w:rsidR="00726D5F" w:rsidRDefault="00726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E2572" w14:textId="77777777" w:rsidR="00846DB8" w:rsidRDefault="00846DB8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C00000"/>
      </w:rPr>
    </w:pPr>
  </w:p>
  <w:p w14:paraId="584F4F78" w14:textId="77777777" w:rsidR="00846DB8" w:rsidRDefault="00846DB8"/>
  <w:p w14:paraId="75A88C40" w14:textId="77777777" w:rsidR="00846DB8" w:rsidRDefault="00846DB8"/>
  <w:p w14:paraId="5E197566" w14:textId="77777777" w:rsidR="00846DB8" w:rsidRDefault="00846DB8"/>
  <w:p w14:paraId="11B9B787" w14:textId="77777777" w:rsidR="00846DB8" w:rsidRDefault="00846DB8"/>
  <w:p w14:paraId="1CC277FB" w14:textId="77777777" w:rsidR="00846DB8" w:rsidRDefault="00846DB8"/>
  <w:p w14:paraId="6B81AC07" w14:textId="77777777" w:rsidR="00846DB8" w:rsidRDefault="00846D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AA54" w14:textId="77777777" w:rsidR="00846DB8" w:rsidRDefault="00881984">
    <w: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AC95B7" wp14:editId="18A76498">
              <wp:simplePos x="0" y="0"/>
              <wp:positionH relativeFrom="column">
                <wp:posOffset>-919161</wp:posOffset>
              </wp:positionH>
              <wp:positionV relativeFrom="paragraph">
                <wp:posOffset>-494981</wp:posOffset>
              </wp:positionV>
              <wp:extent cx="7569525" cy="189525"/>
              <wp:effectExtent l="0" t="0" r="0" b="127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6000" y="3690000"/>
                        <a:ext cx="7569525" cy="189525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txbx>
                      <w:txbxContent>
                        <w:p w14:paraId="58B70CD4" w14:textId="77777777" w:rsidR="00846DB8" w:rsidRDefault="00846DB8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0EAC95B7" id="Rettangolo 2" o:spid="_x0000_s1026" style="position:absolute;margin-left:-72.35pt;margin-top:-38.95pt;width:596.05pt;height:1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" fillcolor="#6b2976" stroked="f">
              <v:textbox inset="2.53958mm,2.53958mm,2.53958mm,2.53958mm">
                <w:txbxContent>
                  <w:p w14:paraId="58B70CD4" w14:textId="77777777" w:rsidR="00846DB8" w:rsidRDefault="00846DB8">
                    <w:pPr>
                      <w:spacing w:after="0" w:line="240" w:lineRule="auto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25164" w14:textId="77777777" w:rsidR="00846DB8" w:rsidRDefault="00881984"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73CF00D" wp14:editId="6BD02531">
              <wp:simplePos x="0" y="0"/>
              <wp:positionH relativeFrom="margin">
                <wp:posOffset>-912495</wp:posOffset>
              </wp:positionH>
              <wp:positionV relativeFrom="margin">
                <wp:posOffset>-1217930</wp:posOffset>
              </wp:positionV>
              <wp:extent cx="7569200" cy="10697845"/>
              <wp:effectExtent l="0" t="0" r="0" b="8255"/>
              <wp:wrapNone/>
              <wp:docPr id="1" name="Rettangolo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200" cy="10697845"/>
                      </a:xfrm>
                      <a:prstGeom prst="rect">
                        <a:avLst/>
                      </a:prstGeom>
                      <a:blipFill>
                        <a:blip r:embed="rId1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58A51E27" w14:textId="77777777" w:rsidR="00846DB8" w:rsidRDefault="00846DB8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073CF00D" id="Rettangolo 1" o:spid="_x0000_s1027" alt="&quot;&quot;" style="position:absolute;margin-left:-71.85pt;margin-top:-95.9pt;width:596pt;height:842.35pt;z-index:-2516561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Z3NjcWSiIu5xcx99aeShxOcXMf&#10;fWnkocWNzY3FkoiLucXMffWnkocTnFzH31p5KHE3NjcWSiIu5xcx99aeShxOcXMffWnkocTc2NxZ&#10;KIi7nFzH31p5KHE5xcx99aeShxNzY3FkoiLucXMffWnkocTnFzH31p5KHE3NjcWSikvdt/dz2b/y&#10;5H7u9cx84mY++tPJQ4pm3O824tje8Zs4sb+pbzW8L2pcaU7aEI60Kd5NT0nl10hrGL4Z8VoxX+mX&#10;wz4bRjtP/wCZWvSe9u1ljrr/AG/nbIeiAAAAChEBZOqyd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" stroked="f">
              <v:fill r:id="rId2" o:title="" recolor="t" rotate="t" type="frame"/>
              <v:textbox inset="2.53958mm,2.53958mm,2.53958mm,2.53958mm">
                <w:txbxContent>
                  <w:p w14:paraId="58A51E27" w14:textId="77777777" w:rsidR="00846DB8" w:rsidRDefault="00846DB8">
                    <w:pPr>
                      <w:spacing w:after="0" w:line="240" w:lineRule="auto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30FD"/>
    <w:multiLevelType w:val="multilevel"/>
    <w:tmpl w:val="4D62FB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B10D51"/>
    <w:multiLevelType w:val="multilevel"/>
    <w:tmpl w:val="28744DA6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A0508D"/>
    <w:multiLevelType w:val="multilevel"/>
    <w:tmpl w:val="E6BA16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72D2858"/>
    <w:multiLevelType w:val="multilevel"/>
    <w:tmpl w:val="D4F8CF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0A43793"/>
    <w:multiLevelType w:val="multilevel"/>
    <w:tmpl w:val="64602088"/>
    <w:lvl w:ilvl="0">
      <w:start w:val="1"/>
      <w:numFmt w:val="bullet"/>
      <w:lvlText w:val="●"/>
      <w:lvlJc w:val="left"/>
      <w:pPr>
        <w:ind w:left="-177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-105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-33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18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5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398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077403"/>
    <w:multiLevelType w:val="multilevel"/>
    <w:tmpl w:val="D50810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7071F73"/>
    <w:multiLevelType w:val="multilevel"/>
    <w:tmpl w:val="6C0436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01979879">
    <w:abstractNumId w:val="4"/>
  </w:num>
  <w:num w:numId="2" w16cid:durableId="1615165213">
    <w:abstractNumId w:val="1"/>
  </w:num>
  <w:num w:numId="3" w16cid:durableId="1474789305">
    <w:abstractNumId w:val="5"/>
  </w:num>
  <w:num w:numId="4" w16cid:durableId="1774322696">
    <w:abstractNumId w:val="6"/>
  </w:num>
  <w:num w:numId="5" w16cid:durableId="1096754844">
    <w:abstractNumId w:val="3"/>
  </w:num>
  <w:num w:numId="6" w16cid:durableId="1364096470">
    <w:abstractNumId w:val="0"/>
  </w:num>
  <w:num w:numId="7" w16cid:durableId="1809325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C6916"/>
    <w:rsid w:val="000D7E84"/>
    <w:rsid w:val="00122A29"/>
    <w:rsid w:val="001D2217"/>
    <w:rsid w:val="002041B2"/>
    <w:rsid w:val="002438E0"/>
    <w:rsid w:val="00252B12"/>
    <w:rsid w:val="00285B31"/>
    <w:rsid w:val="002A1808"/>
    <w:rsid w:val="00382901"/>
    <w:rsid w:val="003B0B94"/>
    <w:rsid w:val="00433319"/>
    <w:rsid w:val="00444470"/>
    <w:rsid w:val="004A7E29"/>
    <w:rsid w:val="00537DB1"/>
    <w:rsid w:val="00553813"/>
    <w:rsid w:val="006728EE"/>
    <w:rsid w:val="00691AAB"/>
    <w:rsid w:val="00726D5F"/>
    <w:rsid w:val="007633FF"/>
    <w:rsid w:val="00820EC5"/>
    <w:rsid w:val="00846DB8"/>
    <w:rsid w:val="00881984"/>
    <w:rsid w:val="00892B11"/>
    <w:rsid w:val="0089456C"/>
    <w:rsid w:val="008A516A"/>
    <w:rsid w:val="009074F4"/>
    <w:rsid w:val="00932E39"/>
    <w:rsid w:val="0094371C"/>
    <w:rsid w:val="00B533DE"/>
    <w:rsid w:val="00CD388C"/>
    <w:rsid w:val="00D10A82"/>
    <w:rsid w:val="00D84562"/>
    <w:rsid w:val="00E67135"/>
    <w:rsid w:val="00F9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5346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" w:eastAsia="it-IT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0" w:after="240"/>
      <w:outlineLvl w:val="0"/>
    </w:pPr>
    <w:rPr>
      <w:b/>
      <w:bCs/>
      <w:color w:val="6B2876"/>
      <w:sz w:val="60"/>
      <w:szCs w:val="6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600" w:after="120"/>
      <w:outlineLvl w:val="1"/>
    </w:pPr>
    <w:rPr>
      <w:b/>
      <w:bCs/>
      <w:color w:val="6B2876"/>
      <w:sz w:val="40"/>
      <w:szCs w:val="40"/>
      <w:highlight w:val="white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before="400" w:after="120"/>
      <w:outlineLvl w:val="2"/>
    </w:pPr>
    <w:rPr>
      <w:b/>
      <w:bCs/>
      <w:color w:val="6B2876"/>
      <w:sz w:val="30"/>
      <w:szCs w:val="30"/>
    </w:rPr>
  </w:style>
  <w:style w:type="paragraph" w:styleId="Heading4">
    <w:name w:val="heading 4"/>
    <w:basedOn w:val="Normal"/>
    <w:next w:val="Normal"/>
    <w:uiPriority w:val="9"/>
    <w:unhideWhenUsed/>
    <w:qFormat/>
    <w:pPr>
      <w:spacing w:before="360" w:after="12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360" w:after="12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360" w:after="120"/>
      <w:outlineLvl w:val="5"/>
    </w:pPr>
    <w:rPr>
      <w:i/>
      <w:iCs/>
      <w:highlight w:val="whit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240" w:line="276" w:lineRule="auto"/>
    </w:pPr>
    <w:rPr>
      <w:color w:val="6B2876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D38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38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dis.gov.au/strategies/cultural-and-linguistic-diversity-strateg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ndis.gov.au/about-us/careers-ndia/inclusion-and-diversity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dis.gov.au/about-us/strategies/cultural-and-linguistic-diversity-strategy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ndis.gov.au/about-us/strategies/cultural-and-linguistic-diversity-strategy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dis.gov.au/strategies/cultural-and-linguistic-diversity-strategy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ndis.gov.au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ndis.gov.au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DA4EA8C1B7D4EB2945EC6E386B3DB" ma:contentTypeVersion="12" ma:contentTypeDescription="Create a new document." ma:contentTypeScope="" ma:versionID="9422a1d992d96ec90451dc335124c276">
  <xsd:schema xmlns:xsd="http://www.w3.org/2001/XMLSchema" xmlns:xs="http://www.w3.org/2001/XMLSchema" xmlns:p="http://schemas.microsoft.com/office/2006/metadata/properties" xmlns:ns2="f86db92c-c769-4c2d-98b8-c5c76aa64872" xmlns:ns3="3eec0f27-9dba-44ec-b513-97f7753143c3" targetNamespace="http://schemas.microsoft.com/office/2006/metadata/properties" ma:root="true" ma:fieldsID="8f182361cab43982068bf6bb57733c64" ns2:_="" ns3:_="">
    <xsd:import namespace="f86db92c-c769-4c2d-98b8-c5c76aa64872"/>
    <xsd:import namespace="3eec0f27-9dba-44ec-b513-97f7753143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92c-c769-4c2d-98b8-c5c76aa64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c0f27-9dba-44ec-b513-97f7753143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0002560-8d16-4c00-8602-1cece77d0f89}" ma:internalName="TaxCatchAll" ma:showField="CatchAllData" ma:web="3eec0f27-9dba-44ec-b513-97f7753143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6db92c-c769-4c2d-98b8-c5c76aa64872">
      <Terms xmlns="http://schemas.microsoft.com/office/infopath/2007/PartnerControls"/>
    </lcf76f155ced4ddcb4097134ff3c332f>
    <TaxCatchAll xmlns="3eec0f27-9dba-44ec-b513-97f7753143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36C2FF-F7FC-424F-80D2-B93ED6525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db92c-c769-4c2d-98b8-c5c76aa64872"/>
    <ds:schemaRef ds:uri="3eec0f27-9dba-44ec-b513-97f775314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341BE4-600B-45E9-94D1-058AEF3F5F2E}">
  <ds:schemaRefs>
    <ds:schemaRef ds:uri="http://schemas.microsoft.com/office/2006/metadata/properties"/>
    <ds:schemaRef ds:uri="http://schemas.microsoft.com/office/infopath/2007/PartnerControls"/>
    <ds:schemaRef ds:uri="f86db92c-c769-4c2d-98b8-c5c76aa64872"/>
    <ds:schemaRef ds:uri="3eec0f27-9dba-44ec-b513-97f7753143c3"/>
  </ds:schemaRefs>
</ds:datastoreItem>
</file>

<file path=customXml/itemProps3.xml><?xml version="1.0" encoding="utf-8"?>
<ds:datastoreItem xmlns:ds="http://schemas.openxmlformats.org/officeDocument/2006/customXml" ds:itemID="{6B7D73CE-7BF9-498E-9B17-4BF4D7F551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گزارش پیشرفت سالانه استراتجی تنوع فرهنگی و زبانی مصوبه 2025: خلاصه</dc:title>
  <dc:subject/>
  <dc:creator/>
  <cp:keywords/>
  <dc:description/>
  <cp:lastModifiedBy/>
  <cp:revision>1</cp:revision>
  <dcterms:created xsi:type="dcterms:W3CDTF">2025-12-02T06:16:00Z</dcterms:created>
  <dcterms:modified xsi:type="dcterms:W3CDTF">2025-12-03T03:48:00Z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2025-12-02T06:16:57Z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63237904-87bc-4daf-ae5f-5c831d1edb4c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DocumentID">
    <vt:lpwstr>DocumentID</vt:lpwstr>
  </property>
  <property fmtid="{D5CDD505-2E9C-101B-9397-08002B2CF9AE}" pid="11" name="NDIAAudience">
    <vt:lpwstr>1;#All staff|60152733-a6e9-4070-8d91-7ad5c325687c</vt:lpwstr>
  </property>
  <property fmtid="{D5CDD505-2E9C-101B-9397-08002B2CF9AE}" pid="12" name="TaxKeyword">
    <vt:lpwstr>TaxKeyword</vt:lpwstr>
  </property>
  <property fmtid="{D5CDD505-2E9C-101B-9397-08002B2CF9AE}" pid="13" name="MediaServiceImageTags">
    <vt:lpwstr>MediaServiceImageTags</vt:lpwstr>
  </property>
  <property fmtid="{D5CDD505-2E9C-101B-9397-08002B2CF9AE}" pid="14" name="Subject matter">
    <vt:lpwstr>Subject matter</vt:lpwstr>
  </property>
  <property fmtid="{D5CDD505-2E9C-101B-9397-08002B2CF9AE}" pid="15" name="DocumentType_1">
    <vt:lpwstr>Template|134e8c49-a2b9-47ae-b156-db0bee5ca248</vt:lpwstr>
  </property>
  <property fmtid="{D5CDD505-2E9C-101B-9397-08002B2CF9AE}" pid="16" name="ContentTypeId">
    <vt:lpwstr>0x010100575DA4EA8C1B7D4EB2945EC6E386B3DB</vt:lpwstr>
  </property>
  <property fmtid="{D5CDD505-2E9C-101B-9397-08002B2CF9AE}" pid="17" name="ApprovedDate">
    <vt:lpwstr>ApprovedDate</vt:lpwstr>
  </property>
  <property fmtid="{D5CDD505-2E9C-101B-9397-08002B2CF9AE}" pid="18" name="TaxKeywordTaxHTField">
    <vt:lpwstr>TaxKeywordTaxHTField</vt:lpwstr>
  </property>
  <property fmtid="{D5CDD505-2E9C-101B-9397-08002B2CF9AE}" pid="19" name="NDIALocation">
    <vt:lpwstr>2;#Australia-wide|128ca0ae-5e24-49e1-a2ce-f7dc74366abc</vt:lpwstr>
  </property>
  <property fmtid="{D5CDD505-2E9C-101B-9397-08002B2CF9AE}" pid="20" name="EffectiveDate">
    <vt:lpwstr>EffectiveDate</vt:lpwstr>
  </property>
  <property fmtid="{D5CDD505-2E9C-101B-9397-08002B2CF9AE}" pid="21" name="NDIAAudience_1">
    <vt:lpwstr>All staff|60152733-a6e9-4070-8d91-7ad5c325687c</vt:lpwstr>
  </property>
  <property fmtid="{D5CDD505-2E9C-101B-9397-08002B2CF9AE}" pid="22" name="DocumentStatus">
    <vt:lpwstr>12;#Approved|38d2d1ad-195e-4428-a55d-25a6b10fdc1d</vt:lpwstr>
  </property>
  <property fmtid="{D5CDD505-2E9C-101B-9397-08002B2CF9AE}" pid="23" name="DocumentStatus_1">
    <vt:lpwstr>Approved|38d2d1ad-195e-4428-a55d-25a6b10fdc1d</vt:lpwstr>
  </property>
  <property fmtid="{D5CDD505-2E9C-101B-9397-08002B2CF9AE}" pid="24" name="ReviewDate">
    <vt:lpwstr>ReviewDate</vt:lpwstr>
  </property>
  <property fmtid="{D5CDD505-2E9C-101B-9397-08002B2CF9AE}" pid="25" name="NDIALocation_1">
    <vt:lpwstr>Australia-wide|128ca0ae-5e24-49e1-a2ce-f7dc74366abc</vt:lpwstr>
  </property>
  <property fmtid="{D5CDD505-2E9C-101B-9397-08002B2CF9AE}" pid="26" name="ResponsibleTeam">
    <vt:lpwstr>ResponsibleTeam</vt:lpwstr>
  </property>
  <property fmtid="{D5CDD505-2E9C-101B-9397-08002B2CF9AE}" pid="27" name="DocumentType">
    <vt:lpwstr>20;#Template|134e8c49-a2b9-47ae-b156-db0bee5ca248</vt:lpwstr>
  </property>
</Properties>
</file>